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8585A" w14:textId="77777777" w:rsidR="00DF6E94" w:rsidRPr="00DF6E94" w:rsidRDefault="00DF6E94" w:rsidP="00DF6E9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DF6E94">
        <w:rPr>
          <w:rFonts w:ascii="Times New Roman" w:eastAsia="Times New Roman" w:hAnsi="Times New Roman" w:cs="Times New Roman"/>
          <w:b/>
          <w:bCs/>
          <w:kern w:val="36"/>
          <w:sz w:val="48"/>
          <w:szCs w:val="48"/>
          <w:lang w:eastAsia="en-GB"/>
        </w:rPr>
        <w:t>Website help and accessibility</w:t>
      </w:r>
    </w:p>
    <w:p w14:paraId="75C25773" w14:textId="77777777" w:rsidR="00DF6E94" w:rsidRPr="00DF6E94" w:rsidRDefault="00DF6E94" w:rsidP="00DF6E94">
      <w:p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 xml:space="preserve">We want </w:t>
      </w:r>
      <w:r>
        <w:rPr>
          <w:rFonts w:ascii="Times New Roman" w:eastAsia="Times New Roman" w:hAnsi="Times New Roman" w:cs="Times New Roman"/>
          <w:sz w:val="24"/>
          <w:szCs w:val="24"/>
          <w:lang w:eastAsia="en-GB"/>
        </w:rPr>
        <w:t xml:space="preserve">kettleshulme.org </w:t>
      </w:r>
      <w:r w:rsidRPr="00DF6E94">
        <w:rPr>
          <w:rFonts w:ascii="Times New Roman" w:eastAsia="Times New Roman" w:hAnsi="Times New Roman" w:cs="Times New Roman"/>
          <w:sz w:val="24"/>
          <w:szCs w:val="24"/>
          <w:lang w:eastAsia="en-GB"/>
        </w:rPr>
        <w:t>to be easy to use.</w:t>
      </w:r>
    </w:p>
    <w:p w14:paraId="3BA1C00D" w14:textId="77777777" w:rsidR="00DF6E94" w:rsidRPr="00DF6E94" w:rsidRDefault="00DF6E94" w:rsidP="00DF6E94">
      <w:p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There may be times when we don't get it right. This information may help.</w:t>
      </w:r>
    </w:p>
    <w:p w14:paraId="47519481" w14:textId="77777777" w:rsidR="00DF6E94" w:rsidRPr="00DF6E94" w:rsidRDefault="00DF6E94" w:rsidP="00DF6E94">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DF6E94">
        <w:rPr>
          <w:rFonts w:ascii="Times New Roman" w:eastAsia="Times New Roman" w:hAnsi="Times New Roman" w:cs="Times New Roman"/>
          <w:b/>
          <w:bCs/>
          <w:sz w:val="36"/>
          <w:szCs w:val="36"/>
          <w:lang w:eastAsia="en-GB"/>
        </w:rPr>
        <w:t>Accessibility options</w:t>
      </w:r>
    </w:p>
    <w:p w14:paraId="1FBAF447" w14:textId="77777777" w:rsidR="00DF6E94" w:rsidRPr="00DF6E94" w:rsidRDefault="00DF6E94" w:rsidP="00DF6E94">
      <w:p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Many operating systems now include accessibility options that you can tailor to your needs on your own device. Options may include voiceover or talk back to read a screen to you, you can change screen colours or contrast, change text sizes and shortcut controls.</w:t>
      </w:r>
    </w:p>
    <w:p w14:paraId="623A1258" w14:textId="77777777" w:rsidR="00DF6E94" w:rsidRPr="00DF6E94" w:rsidRDefault="00DF6E94" w:rsidP="00DF6E94">
      <w:p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To find the accessibility options on your device:</w:t>
      </w:r>
    </w:p>
    <w:p w14:paraId="68DEAFE7" w14:textId="77777777" w:rsidR="00DF6E94" w:rsidRPr="00DF6E94" w:rsidRDefault="00DF6E94" w:rsidP="00DF6E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 xml:space="preserve">Apple go to </w:t>
      </w:r>
      <w:r w:rsidRPr="00DF6E94">
        <w:rPr>
          <w:rFonts w:ascii="Times New Roman" w:eastAsia="Times New Roman" w:hAnsi="Times New Roman" w:cs="Times New Roman"/>
          <w:b/>
          <w:bCs/>
          <w:sz w:val="24"/>
          <w:szCs w:val="24"/>
          <w:lang w:eastAsia="en-GB"/>
        </w:rPr>
        <w:t>settings</w:t>
      </w:r>
      <w:r w:rsidRPr="00DF6E94">
        <w:rPr>
          <w:rFonts w:ascii="Times New Roman" w:eastAsia="Times New Roman" w:hAnsi="Times New Roman" w:cs="Times New Roman"/>
          <w:sz w:val="24"/>
          <w:szCs w:val="24"/>
          <w:lang w:eastAsia="en-GB"/>
        </w:rPr>
        <w:t xml:space="preserve"> then </w:t>
      </w:r>
      <w:r w:rsidRPr="00DF6E94">
        <w:rPr>
          <w:rFonts w:ascii="Times New Roman" w:eastAsia="Times New Roman" w:hAnsi="Times New Roman" w:cs="Times New Roman"/>
          <w:b/>
          <w:bCs/>
          <w:sz w:val="24"/>
          <w:szCs w:val="24"/>
          <w:lang w:eastAsia="en-GB"/>
        </w:rPr>
        <w:t>general</w:t>
      </w:r>
      <w:r w:rsidRPr="00DF6E94">
        <w:rPr>
          <w:rFonts w:ascii="Times New Roman" w:eastAsia="Times New Roman" w:hAnsi="Times New Roman" w:cs="Times New Roman"/>
          <w:sz w:val="24"/>
          <w:szCs w:val="24"/>
          <w:lang w:eastAsia="en-GB"/>
        </w:rPr>
        <w:t xml:space="preserve"> then </w:t>
      </w:r>
      <w:r w:rsidRPr="00DF6E94">
        <w:rPr>
          <w:rFonts w:ascii="Times New Roman" w:eastAsia="Times New Roman" w:hAnsi="Times New Roman" w:cs="Times New Roman"/>
          <w:b/>
          <w:bCs/>
          <w:sz w:val="24"/>
          <w:szCs w:val="24"/>
          <w:lang w:eastAsia="en-GB"/>
        </w:rPr>
        <w:t>accessibility</w:t>
      </w:r>
    </w:p>
    <w:p w14:paraId="420F2D60" w14:textId="77777777" w:rsidR="00DF6E94" w:rsidRPr="00DF6E94" w:rsidRDefault="00DF6E94" w:rsidP="00DF6E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 xml:space="preserve">Android go to </w:t>
      </w:r>
      <w:r w:rsidRPr="00DF6E94">
        <w:rPr>
          <w:rFonts w:ascii="Times New Roman" w:eastAsia="Times New Roman" w:hAnsi="Times New Roman" w:cs="Times New Roman"/>
          <w:b/>
          <w:bCs/>
          <w:sz w:val="24"/>
          <w:szCs w:val="24"/>
          <w:lang w:eastAsia="en-GB"/>
        </w:rPr>
        <w:t>settings</w:t>
      </w:r>
      <w:r w:rsidRPr="00DF6E94">
        <w:rPr>
          <w:rFonts w:ascii="Times New Roman" w:eastAsia="Times New Roman" w:hAnsi="Times New Roman" w:cs="Times New Roman"/>
          <w:sz w:val="24"/>
          <w:szCs w:val="24"/>
          <w:lang w:eastAsia="en-GB"/>
        </w:rPr>
        <w:t xml:space="preserve"> then </w:t>
      </w:r>
      <w:r w:rsidRPr="00DF6E94">
        <w:rPr>
          <w:rFonts w:ascii="Times New Roman" w:eastAsia="Times New Roman" w:hAnsi="Times New Roman" w:cs="Times New Roman"/>
          <w:b/>
          <w:bCs/>
          <w:sz w:val="24"/>
          <w:szCs w:val="24"/>
          <w:lang w:eastAsia="en-GB"/>
        </w:rPr>
        <w:t>system</w:t>
      </w:r>
      <w:r w:rsidRPr="00DF6E94">
        <w:rPr>
          <w:rFonts w:ascii="Times New Roman" w:eastAsia="Times New Roman" w:hAnsi="Times New Roman" w:cs="Times New Roman"/>
          <w:sz w:val="24"/>
          <w:szCs w:val="24"/>
          <w:lang w:eastAsia="en-GB"/>
        </w:rPr>
        <w:t xml:space="preserve"> then </w:t>
      </w:r>
      <w:r w:rsidRPr="00DF6E94">
        <w:rPr>
          <w:rFonts w:ascii="Times New Roman" w:eastAsia="Times New Roman" w:hAnsi="Times New Roman" w:cs="Times New Roman"/>
          <w:b/>
          <w:bCs/>
          <w:sz w:val="24"/>
          <w:szCs w:val="24"/>
          <w:lang w:eastAsia="en-GB"/>
        </w:rPr>
        <w:t>accessibility</w:t>
      </w:r>
    </w:p>
    <w:p w14:paraId="5B4C8A66" w14:textId="77777777" w:rsidR="00DF6E94" w:rsidRPr="00DF6E94" w:rsidRDefault="00DF6E94" w:rsidP="00DF6E9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Windows go to your control panel</w:t>
      </w:r>
    </w:p>
    <w:p w14:paraId="226652AF" w14:textId="77777777" w:rsidR="00DF6E94" w:rsidRPr="00DF6E94" w:rsidRDefault="00DF6E94" w:rsidP="00DF6E94">
      <w:p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We do what we can to make sure anything on our web site helps these accessibility options to work smoothly.</w:t>
      </w:r>
    </w:p>
    <w:p w14:paraId="4A7EBF11" w14:textId="77777777" w:rsidR="00DF6E94" w:rsidRPr="00DF6E94" w:rsidRDefault="00DF6E94" w:rsidP="00DF6E9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F6E94">
        <w:rPr>
          <w:rFonts w:ascii="Times New Roman" w:eastAsia="Times New Roman" w:hAnsi="Times New Roman" w:cs="Times New Roman"/>
          <w:b/>
          <w:bCs/>
          <w:sz w:val="27"/>
          <w:szCs w:val="27"/>
          <w:lang w:eastAsia="en-GB"/>
        </w:rPr>
        <w:t>Text size - making it bigger or smaller</w:t>
      </w:r>
    </w:p>
    <w:p w14:paraId="7B74D18E" w14:textId="77777777" w:rsidR="00DF6E94" w:rsidRPr="00DF6E94" w:rsidRDefault="00DF6E94" w:rsidP="00DF6E94">
      <w:p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 xml:space="preserve">You can alter the size of the text on your mobile phone or tablet by moving apart two fingers on the screen - or make it smaller by pinching your fingers together. If you change the font size in your settings you </w:t>
      </w:r>
      <w:r w:rsidR="00843851" w:rsidRPr="00DF6E94">
        <w:rPr>
          <w:rFonts w:ascii="Times New Roman" w:eastAsia="Times New Roman" w:hAnsi="Times New Roman" w:cs="Times New Roman"/>
          <w:sz w:val="24"/>
          <w:szCs w:val="24"/>
          <w:lang w:eastAsia="en-GB"/>
        </w:rPr>
        <w:t>won’t</w:t>
      </w:r>
      <w:r w:rsidRPr="00DF6E94">
        <w:rPr>
          <w:rFonts w:ascii="Times New Roman" w:eastAsia="Times New Roman" w:hAnsi="Times New Roman" w:cs="Times New Roman"/>
          <w:sz w:val="24"/>
          <w:szCs w:val="24"/>
          <w:lang w:eastAsia="en-GB"/>
        </w:rPr>
        <w:t xml:space="preserve"> need to alter the size on each page.</w:t>
      </w:r>
    </w:p>
    <w:p w14:paraId="4B982162" w14:textId="77777777" w:rsidR="00DF6E94" w:rsidRPr="00DF6E94" w:rsidRDefault="00DF6E94" w:rsidP="00DF6E94">
      <w:p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If you're using a computer or laptop you can the change the font size in your browser settings or by using keyboard shortcuts </w:t>
      </w:r>
    </w:p>
    <w:p w14:paraId="26457C8D" w14:textId="77777777" w:rsidR="00DF6E94" w:rsidRPr="00DF6E94" w:rsidRDefault="00DF6E94" w:rsidP="00DF6E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CTRL + to zoom in</w:t>
      </w:r>
    </w:p>
    <w:p w14:paraId="52C7FFCB" w14:textId="77777777" w:rsidR="00DF6E94" w:rsidRPr="00DF6E94" w:rsidRDefault="00DF6E94" w:rsidP="00DF6E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CTRL - to zoom out</w:t>
      </w:r>
    </w:p>
    <w:p w14:paraId="5DACEF07" w14:textId="77777777" w:rsidR="00DF6E94" w:rsidRPr="00DF6E94" w:rsidRDefault="00DF6E94" w:rsidP="00DF6E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CTRL 0 (zero) to reset to normal size</w:t>
      </w:r>
    </w:p>
    <w:p w14:paraId="4E5AC90B" w14:textId="77777777" w:rsidR="00DF6E94" w:rsidRPr="00DF6E94" w:rsidRDefault="00DF6E94" w:rsidP="00DF6E94">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If you have a mouse scroll wheel, hold CTRL and scroll up to zoom in and scroll down to zoom out.</w:t>
      </w:r>
    </w:p>
    <w:p w14:paraId="0BDF7B3F" w14:textId="77777777" w:rsidR="00DF6E94" w:rsidRPr="00DF6E94" w:rsidRDefault="00DF6E94" w:rsidP="00DF6E9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F6E94">
        <w:rPr>
          <w:rFonts w:ascii="Times New Roman" w:eastAsia="Times New Roman" w:hAnsi="Times New Roman" w:cs="Times New Roman"/>
          <w:b/>
          <w:bCs/>
          <w:sz w:val="27"/>
          <w:szCs w:val="27"/>
          <w:lang w:eastAsia="en-GB"/>
        </w:rPr>
        <w:t>Translating from English language</w:t>
      </w:r>
    </w:p>
    <w:p w14:paraId="1787E7F8" w14:textId="60E7109B" w:rsidR="00DF6E94" w:rsidRPr="00DF6E94" w:rsidRDefault="00DF6E94" w:rsidP="00DF6E94">
      <w:pPr>
        <w:spacing w:before="100" w:beforeAutospacing="1" w:after="100" w:afterAutospacing="1" w:line="240" w:lineRule="auto"/>
        <w:rPr>
          <w:rFonts w:ascii="Times New Roman" w:eastAsia="Times New Roman" w:hAnsi="Times New Roman" w:cs="Times New Roman"/>
          <w:b/>
          <w:bCs/>
          <w:sz w:val="27"/>
          <w:szCs w:val="27"/>
          <w:lang w:eastAsia="en-GB"/>
        </w:rPr>
      </w:pPr>
      <w:r w:rsidRPr="00DF6E94">
        <w:rPr>
          <w:rFonts w:ascii="Times New Roman" w:eastAsia="Times New Roman" w:hAnsi="Times New Roman" w:cs="Times New Roman"/>
          <w:sz w:val="24"/>
          <w:szCs w:val="24"/>
          <w:lang w:eastAsia="en-GB"/>
        </w:rPr>
        <w:t xml:space="preserve">You can use </w:t>
      </w:r>
      <w:hyperlink r:id="rId5" w:history="1">
        <w:r w:rsidRPr="004E5AE3">
          <w:rPr>
            <w:rStyle w:val="Hyperlink"/>
            <w:rFonts w:ascii="Times New Roman" w:eastAsia="Times New Roman" w:hAnsi="Times New Roman" w:cs="Times New Roman"/>
            <w:sz w:val="24"/>
            <w:szCs w:val="24"/>
            <w:lang w:eastAsia="en-GB"/>
          </w:rPr>
          <w:t>Google Translate</w:t>
        </w:r>
      </w:hyperlink>
      <w:r w:rsidRPr="00DF6E94">
        <w:rPr>
          <w:rFonts w:ascii="Times New Roman" w:eastAsia="Times New Roman" w:hAnsi="Times New Roman" w:cs="Times New Roman"/>
          <w:sz w:val="24"/>
          <w:szCs w:val="24"/>
          <w:lang w:eastAsia="en-GB"/>
        </w:rPr>
        <w:t> to get a word for word translation of this site</w:t>
      </w:r>
      <w:r>
        <w:rPr>
          <w:rFonts w:ascii="Times New Roman" w:eastAsia="Times New Roman" w:hAnsi="Times New Roman" w:cs="Times New Roman"/>
          <w:sz w:val="24"/>
          <w:szCs w:val="24"/>
          <w:lang w:eastAsia="en-GB"/>
        </w:rPr>
        <w:t>.</w:t>
      </w:r>
    </w:p>
    <w:p w14:paraId="53DAE4E4" w14:textId="77777777" w:rsidR="00DF6E94" w:rsidRPr="00DF6E94" w:rsidRDefault="00DF6E94" w:rsidP="00DF6E94">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DF6E94">
        <w:rPr>
          <w:rFonts w:ascii="Times New Roman" w:eastAsia="Times New Roman" w:hAnsi="Times New Roman" w:cs="Times New Roman"/>
          <w:b/>
          <w:bCs/>
          <w:sz w:val="27"/>
          <w:szCs w:val="27"/>
          <w:lang w:eastAsia="en-GB"/>
        </w:rPr>
        <w:t>PDF documents</w:t>
      </w:r>
    </w:p>
    <w:p w14:paraId="0F8BE9D4" w14:textId="77777777" w:rsidR="00DF6E94" w:rsidRPr="00DF6E94" w:rsidRDefault="00DF6E94" w:rsidP="00DF6E94">
      <w:pPr>
        <w:spacing w:before="100" w:beforeAutospacing="1" w:after="100" w:afterAutospacing="1" w:line="240" w:lineRule="auto"/>
        <w:rPr>
          <w:rFonts w:ascii="Times New Roman" w:eastAsia="Times New Roman" w:hAnsi="Times New Roman" w:cs="Times New Roman"/>
          <w:sz w:val="24"/>
          <w:szCs w:val="24"/>
          <w:lang w:eastAsia="en-GB"/>
        </w:rPr>
      </w:pPr>
      <w:r w:rsidRPr="00DF6E94">
        <w:rPr>
          <w:rFonts w:ascii="Times New Roman" w:eastAsia="Times New Roman" w:hAnsi="Times New Roman" w:cs="Times New Roman"/>
          <w:sz w:val="24"/>
          <w:szCs w:val="24"/>
          <w:lang w:eastAsia="en-GB"/>
        </w:rPr>
        <w:t>Portable Document Format (PDF) files can be viewed by downloading and installing a free PDF reader.</w:t>
      </w:r>
    </w:p>
    <w:p w14:paraId="05962C2E" w14:textId="14093EE1" w:rsidR="00DF6E94" w:rsidRPr="00DF6E94" w:rsidRDefault="003654D3" w:rsidP="00DF6E9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hyperlink r:id="rId6" w:history="1">
        <w:r w:rsidR="00DF6E94" w:rsidRPr="004E5AE3">
          <w:rPr>
            <w:rStyle w:val="Hyperlink"/>
            <w:rFonts w:ascii="Times New Roman" w:eastAsia="Times New Roman" w:hAnsi="Times New Roman" w:cs="Times New Roman"/>
            <w:sz w:val="24"/>
            <w:szCs w:val="24"/>
            <w:lang w:eastAsia="en-GB"/>
          </w:rPr>
          <w:t>Free Adobe Acrobat Reader DC software</w:t>
        </w:r>
      </w:hyperlink>
    </w:p>
    <w:p w14:paraId="6D29A318" w14:textId="77777777" w:rsidR="00FB3FA2" w:rsidRDefault="00FB3FA2" w:rsidP="00FB3FA2">
      <w:pPr>
        <w:pStyle w:val="ListParagraph"/>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FB3FA2">
        <w:rPr>
          <w:rFonts w:ascii="Times New Roman" w:eastAsia="Times New Roman" w:hAnsi="Times New Roman" w:cs="Times New Roman"/>
          <w:b/>
          <w:bCs/>
          <w:sz w:val="36"/>
          <w:szCs w:val="36"/>
          <w:lang w:eastAsia="en-GB"/>
        </w:rPr>
        <w:lastRenderedPageBreak/>
        <w:t>Web site accessibility policy</w:t>
      </w:r>
    </w:p>
    <w:p w14:paraId="7162CD5F" w14:textId="77777777" w:rsidR="00FB3FA2" w:rsidRPr="00FB3FA2" w:rsidRDefault="00FB3FA2" w:rsidP="00FB3FA2">
      <w:pPr>
        <w:pStyle w:val="ListParagraph"/>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14:paraId="766DA6E0" w14:textId="77777777" w:rsidR="00FB3FA2" w:rsidRPr="00FB3FA2" w:rsidRDefault="00FB3FA2" w:rsidP="00FB3FA2">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Kettleshulme Parish</w:t>
      </w:r>
      <w:r w:rsidRPr="00FB3FA2">
        <w:rPr>
          <w:rFonts w:ascii="Times New Roman" w:eastAsia="Times New Roman" w:hAnsi="Times New Roman" w:cs="Times New Roman"/>
          <w:sz w:val="24"/>
          <w:szCs w:val="24"/>
          <w:lang w:eastAsia="en-GB"/>
        </w:rPr>
        <w:t xml:space="preserve"> Council is committed to </w:t>
      </w:r>
      <w:r w:rsidR="004E5AE3">
        <w:rPr>
          <w:rFonts w:ascii="Times New Roman" w:eastAsia="Times New Roman" w:hAnsi="Times New Roman" w:cs="Times New Roman"/>
          <w:sz w:val="24"/>
          <w:szCs w:val="24"/>
          <w:lang w:eastAsia="en-GB"/>
        </w:rPr>
        <w:t>providing a</w:t>
      </w:r>
      <w:r w:rsidRPr="00FB3FA2">
        <w:rPr>
          <w:rFonts w:ascii="Times New Roman" w:eastAsia="Times New Roman" w:hAnsi="Times New Roman" w:cs="Times New Roman"/>
          <w:sz w:val="24"/>
          <w:szCs w:val="24"/>
          <w:lang w:eastAsia="en-GB"/>
        </w:rPr>
        <w:t xml:space="preserve"> website </w:t>
      </w:r>
      <w:r w:rsidR="004E5AE3">
        <w:rPr>
          <w:rFonts w:ascii="Times New Roman" w:eastAsia="Times New Roman" w:hAnsi="Times New Roman" w:cs="Times New Roman"/>
          <w:sz w:val="24"/>
          <w:szCs w:val="24"/>
          <w:lang w:eastAsia="en-GB"/>
        </w:rPr>
        <w:t xml:space="preserve">that is </w:t>
      </w:r>
      <w:r w:rsidRPr="00FB3FA2">
        <w:rPr>
          <w:rFonts w:ascii="Times New Roman" w:eastAsia="Times New Roman" w:hAnsi="Times New Roman" w:cs="Times New Roman"/>
          <w:sz w:val="24"/>
          <w:szCs w:val="24"/>
          <w:lang w:eastAsia="en-GB"/>
        </w:rPr>
        <w:t xml:space="preserve">accessible to the widest possible range of people, regardless of technology or ability. We are actively working to improve the accessibility and usability of our website and in doing so </w:t>
      </w:r>
      <w:r w:rsidR="00BE7F14">
        <w:rPr>
          <w:rFonts w:ascii="Times New Roman" w:eastAsia="Times New Roman" w:hAnsi="Times New Roman" w:cs="Times New Roman"/>
          <w:sz w:val="24"/>
          <w:szCs w:val="24"/>
          <w:lang w:eastAsia="en-GB"/>
        </w:rPr>
        <w:t>adhere</w:t>
      </w:r>
      <w:r w:rsidRPr="00FB3FA2">
        <w:rPr>
          <w:rFonts w:ascii="Times New Roman" w:eastAsia="Times New Roman" w:hAnsi="Times New Roman" w:cs="Times New Roman"/>
          <w:sz w:val="24"/>
          <w:szCs w:val="24"/>
          <w:lang w:eastAsia="en-GB"/>
        </w:rPr>
        <w:t xml:space="preserve"> to many of the available standards and guidelines.</w:t>
      </w:r>
    </w:p>
    <w:p w14:paraId="67A7D8D5" w14:textId="77777777" w:rsidR="00FB3FA2" w:rsidRPr="00FB3FA2" w:rsidRDefault="00914919" w:rsidP="00FB3FA2">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w:t>
      </w:r>
      <w:r w:rsidR="00FB3FA2">
        <w:rPr>
          <w:rFonts w:ascii="Times New Roman" w:eastAsia="Times New Roman" w:hAnsi="Times New Roman" w:cs="Times New Roman"/>
          <w:sz w:val="24"/>
          <w:szCs w:val="24"/>
          <w:lang w:eastAsia="en-GB"/>
        </w:rPr>
        <w:t xml:space="preserve"> website endeavours</w:t>
      </w:r>
      <w:r w:rsidR="00FB3FA2" w:rsidRPr="00FB3FA2">
        <w:rPr>
          <w:rFonts w:ascii="Times New Roman" w:eastAsia="Times New Roman" w:hAnsi="Times New Roman" w:cs="Times New Roman"/>
          <w:sz w:val="24"/>
          <w:szCs w:val="24"/>
          <w:lang w:eastAsia="en-GB"/>
        </w:rPr>
        <w:t xml:space="preserve"> to meet the W</w:t>
      </w:r>
      <w:r>
        <w:rPr>
          <w:rFonts w:ascii="Times New Roman" w:eastAsia="Times New Roman" w:hAnsi="Times New Roman" w:cs="Times New Roman"/>
          <w:sz w:val="24"/>
          <w:szCs w:val="24"/>
          <w:lang w:eastAsia="en-GB"/>
        </w:rPr>
        <w:t>orld Wide Web Consortium (W3C) </w:t>
      </w:r>
      <w:r w:rsidR="00FB3FA2" w:rsidRPr="00914919">
        <w:rPr>
          <w:rFonts w:ascii="Times New Roman" w:eastAsia="Times New Roman" w:hAnsi="Times New Roman" w:cs="Times New Roman"/>
          <w:color w:val="000000" w:themeColor="text1"/>
          <w:sz w:val="24"/>
          <w:szCs w:val="24"/>
          <w:lang w:eastAsia="en-GB"/>
        </w:rPr>
        <w:t>Web Content Accessibility Guidelines 1.0</w:t>
      </w:r>
      <w:r w:rsidR="00FB3FA2" w:rsidRPr="00FB3FA2">
        <w:rPr>
          <w:rFonts w:ascii="Times New Roman" w:eastAsia="Times New Roman" w:hAnsi="Times New Roman" w:cs="Times New Roman"/>
          <w:sz w:val="24"/>
          <w:szCs w:val="24"/>
          <w:lang w:eastAsia="en-GB"/>
        </w:rPr>
        <w:t>, to Level AA. These guidelines are based on good design practice and exist to ensure that no individual is excluded due to disability or choice of device or software.</w:t>
      </w:r>
    </w:p>
    <w:p w14:paraId="2D364E27" w14:textId="77777777" w:rsidR="00FB3FA2" w:rsidRDefault="00914919" w:rsidP="00FB3FA2">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bCs/>
          <w:sz w:val="24"/>
          <w:szCs w:val="24"/>
          <w:lang w:eastAsia="en-GB"/>
        </w:rPr>
        <w:t>Whilst Kettleshulme Parish Council strive to adhere to the accepted guidelines and standards for accessibility and usability, it is not always possible to do so in all areas of the website</w:t>
      </w:r>
      <w:r w:rsidR="00FB3FA2" w:rsidRPr="00FB3FA2">
        <w:rPr>
          <w:rFonts w:ascii="Times New Roman" w:eastAsia="Times New Roman" w:hAnsi="Times New Roman" w:cs="Times New Roman"/>
          <w:sz w:val="24"/>
          <w:szCs w:val="24"/>
          <w:lang w:eastAsia="en-GB"/>
        </w:rPr>
        <w:t>.</w:t>
      </w:r>
    </w:p>
    <w:p w14:paraId="176101CA" w14:textId="77777777" w:rsidR="00914919" w:rsidRPr="00FB3FA2" w:rsidRDefault="00914919" w:rsidP="00FB3FA2">
      <w:pPr>
        <w:spacing w:before="100" w:beforeAutospacing="1" w:after="100" w:afterAutospacing="1" w:line="240" w:lineRule="auto"/>
        <w:ind w:left="36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We are continually seeking out solutions that will bring all areas of the site up to the same level of overall web accessibility.  In the meantime should you experience any difficulty in accessing the Kettleshulme Parish Council website, please don’t hesitate to contact us.</w:t>
      </w:r>
    </w:p>
    <w:p w14:paraId="7F8E7121" w14:textId="77777777" w:rsidR="00FB3FA2" w:rsidRPr="00DF6E94" w:rsidRDefault="00FB3FA2" w:rsidP="00FB3FA2">
      <w:pPr>
        <w:spacing w:before="100" w:beforeAutospacing="1" w:after="100" w:afterAutospacing="1" w:line="240" w:lineRule="auto"/>
        <w:rPr>
          <w:rFonts w:ascii="Times New Roman" w:eastAsia="Times New Roman" w:hAnsi="Times New Roman" w:cs="Times New Roman"/>
          <w:sz w:val="24"/>
          <w:szCs w:val="24"/>
          <w:lang w:eastAsia="en-GB"/>
        </w:rPr>
      </w:pPr>
    </w:p>
    <w:sectPr w:rsidR="00FB3FA2" w:rsidRPr="00DF6E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65ACE"/>
    <w:multiLevelType w:val="multilevel"/>
    <w:tmpl w:val="BD80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D5C25"/>
    <w:multiLevelType w:val="multilevel"/>
    <w:tmpl w:val="8ACAE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F81786"/>
    <w:multiLevelType w:val="multilevel"/>
    <w:tmpl w:val="4FDC0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662E2E"/>
    <w:multiLevelType w:val="multilevel"/>
    <w:tmpl w:val="D32C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072B24"/>
    <w:multiLevelType w:val="multilevel"/>
    <w:tmpl w:val="7E700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E94"/>
    <w:rsid w:val="003654D3"/>
    <w:rsid w:val="004E5AE3"/>
    <w:rsid w:val="00843851"/>
    <w:rsid w:val="00914919"/>
    <w:rsid w:val="00BE7F14"/>
    <w:rsid w:val="00C43550"/>
    <w:rsid w:val="00CA07D8"/>
    <w:rsid w:val="00DF6E94"/>
    <w:rsid w:val="00FB3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BF2F6"/>
  <w15:docId w15:val="{150EC90F-2C61-47E6-8BDC-415BEC7D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3FA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3FA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FB3F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B3FA2"/>
    <w:rPr>
      <w:color w:val="0000FF"/>
      <w:u w:val="single"/>
    </w:rPr>
  </w:style>
  <w:style w:type="character" w:styleId="Strong">
    <w:name w:val="Strong"/>
    <w:basedOn w:val="DefaultParagraphFont"/>
    <w:uiPriority w:val="22"/>
    <w:qFormat/>
    <w:rsid w:val="00FB3FA2"/>
    <w:rPr>
      <w:b/>
      <w:bCs/>
    </w:rPr>
  </w:style>
  <w:style w:type="paragraph" w:styleId="ListParagraph">
    <w:name w:val="List Paragraph"/>
    <w:basedOn w:val="Normal"/>
    <w:uiPriority w:val="34"/>
    <w:qFormat/>
    <w:rsid w:val="00FB3F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033367">
      <w:bodyDiv w:val="1"/>
      <w:marLeft w:val="0"/>
      <w:marRight w:val="0"/>
      <w:marTop w:val="0"/>
      <w:marBottom w:val="0"/>
      <w:divBdr>
        <w:top w:val="none" w:sz="0" w:space="0" w:color="auto"/>
        <w:left w:val="none" w:sz="0" w:space="0" w:color="auto"/>
        <w:bottom w:val="none" w:sz="0" w:space="0" w:color="auto"/>
        <w:right w:val="none" w:sz="0" w:space="0" w:color="auto"/>
      </w:divBdr>
    </w:div>
    <w:div w:id="7682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Brantz\AppData\Local\Microsoft\Windows\INetCache\Content.Outlook\4JKU0EZ1\acrobat.adobe.com" TargetMode="External"/><Relationship Id="rId5" Type="http://schemas.openxmlformats.org/officeDocument/2006/relationships/hyperlink" Target="file:///C:\Users\Brantz\AppData\Local\Microsoft\Windows\INetCache\Content.Outlook\4JKU0EZ1\translate.googl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Derek Heiron</dc:creator>
  <cp:lastModifiedBy>Victoria Coward</cp:lastModifiedBy>
  <cp:revision>2</cp:revision>
  <cp:lastPrinted>2020-09-22T15:18:00Z</cp:lastPrinted>
  <dcterms:created xsi:type="dcterms:W3CDTF">2020-09-22T15:19:00Z</dcterms:created>
  <dcterms:modified xsi:type="dcterms:W3CDTF">2020-09-22T15:19:00Z</dcterms:modified>
</cp:coreProperties>
</file>